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6C" w:rsidRDefault="00E5166C" w:rsidP="00E5166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5166C" w:rsidRPr="002E2D0E" w:rsidRDefault="00E5166C" w:rsidP="00E5166C">
      <w:pPr>
        <w:shd w:val="clear" w:color="auto" w:fill="FFFFFF"/>
        <w:spacing w:after="408" w:line="240" w:lineRule="auto"/>
        <w:rPr>
          <w:color w:val="111111"/>
          <w:sz w:val="24"/>
          <w:szCs w:val="24"/>
        </w:rPr>
      </w:pPr>
      <w:r w:rsidRPr="002E2D0E">
        <w:rPr>
          <w:color w:val="111111"/>
          <w:sz w:val="24"/>
          <w:szCs w:val="24"/>
        </w:rPr>
        <w:t>Федеральный закон, известный, как «антитабачный», вступил в силу </w:t>
      </w:r>
      <w:r w:rsidRPr="001D4A37">
        <w:rPr>
          <w:b/>
          <w:bCs/>
          <w:color w:val="111111"/>
          <w:sz w:val="24"/>
          <w:szCs w:val="24"/>
        </w:rPr>
        <w:t>с 1 июня 2013 года</w:t>
      </w:r>
      <w:r w:rsidRPr="002E2D0E">
        <w:rPr>
          <w:color w:val="111111"/>
          <w:sz w:val="24"/>
          <w:szCs w:val="24"/>
        </w:rPr>
        <w:t>. Его цель – это запрет на курение в общественных местах, рекламную компанию табака и влияние на несовершеннолетних.</w:t>
      </w:r>
    </w:p>
    <w:p w:rsidR="00E5166C" w:rsidRPr="002E2D0E" w:rsidRDefault="00E5166C" w:rsidP="00E5166C">
      <w:pPr>
        <w:shd w:val="clear" w:color="auto" w:fill="FFFFFF"/>
        <w:spacing w:after="408" w:line="240" w:lineRule="auto"/>
        <w:rPr>
          <w:color w:val="111111"/>
          <w:sz w:val="24"/>
          <w:szCs w:val="24"/>
        </w:rPr>
      </w:pPr>
      <w:r w:rsidRPr="002E2D0E">
        <w:rPr>
          <w:color w:val="111111"/>
          <w:sz w:val="24"/>
          <w:szCs w:val="24"/>
        </w:rPr>
        <w:t>С 1 июня 2013 года  запрещено курить в учебных заведениях, больницах, муниципальных учреждениях. А с 1 июня 2014 года список пополнили поезда, гостиницы и рестораны. Нарушителям закона грозят административные  штрафы. Контроль за соблюдением закона в запрещенных местах возложен на Роспотребнадзор.</w:t>
      </w:r>
    </w:p>
    <w:p w:rsidR="00E5166C" w:rsidRDefault="00E5166C" w:rsidP="00E5166C">
      <w:pPr>
        <w:shd w:val="clear" w:color="auto" w:fill="FFFFFF"/>
        <w:spacing w:line="240" w:lineRule="auto"/>
        <w:rPr>
          <w:color w:val="111111"/>
          <w:sz w:val="24"/>
          <w:szCs w:val="24"/>
        </w:rPr>
      </w:pPr>
      <w:r w:rsidRPr="002E2D0E">
        <w:rPr>
          <w:color w:val="111111"/>
          <w:sz w:val="24"/>
          <w:szCs w:val="24"/>
        </w:rPr>
        <w:t>Этот закон, как и праздник, можно считать еще одним шагом на пути к здоровой жизни.</w:t>
      </w:r>
    </w:p>
    <w:p w:rsidR="00E5166C" w:rsidRPr="002E2D0E" w:rsidRDefault="00E5166C" w:rsidP="00E5166C">
      <w:pPr>
        <w:shd w:val="clear" w:color="auto" w:fill="FFFFFF"/>
        <w:spacing w:line="240" w:lineRule="auto"/>
        <w:rPr>
          <w:color w:val="111111"/>
          <w:sz w:val="24"/>
          <w:szCs w:val="24"/>
        </w:rPr>
      </w:pPr>
    </w:p>
    <w:p w:rsidR="00E5166C" w:rsidRDefault="00E5166C" w:rsidP="00E5166C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023870" cy="2267903"/>
            <wp:effectExtent l="19050" t="0" r="5080" b="0"/>
            <wp:docPr id="4" name="Рисунок 4" descr="https://ds02.infourok.ru/uploads/ex/1138/0000c0ff-4b8c4ac0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1138/0000c0ff-4b8c4ac0/img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6C" w:rsidRPr="00745D6B" w:rsidRDefault="00E5166C" w:rsidP="00E5166C">
      <w:pPr>
        <w:rPr>
          <w:sz w:val="24"/>
          <w:szCs w:val="24"/>
        </w:rPr>
      </w:pPr>
    </w:p>
    <w:p w:rsidR="00E5166C" w:rsidRPr="00432A2B" w:rsidRDefault="00E5166C" w:rsidP="00E5166C">
      <w:pPr>
        <w:shd w:val="clear" w:color="auto" w:fill="F8F8F8"/>
        <w:spacing w:after="171" w:line="240" w:lineRule="auto"/>
        <w:rPr>
          <w:color w:val="242424"/>
          <w:sz w:val="24"/>
          <w:szCs w:val="24"/>
        </w:rPr>
      </w:pPr>
      <w:r w:rsidRPr="00432A2B">
        <w:rPr>
          <w:color w:val="242424"/>
          <w:sz w:val="24"/>
          <w:szCs w:val="24"/>
        </w:rPr>
        <w:t>Знайте! Курение сокращает жизнь мужчины примерно на 12 лет и жизнь женщины примерно на 11 лет.</w:t>
      </w:r>
    </w:p>
    <w:p w:rsidR="00E5166C" w:rsidRPr="001D4A37" w:rsidRDefault="00E5166C" w:rsidP="00E5166C">
      <w:pPr>
        <w:widowControl w:val="0"/>
        <w:rPr>
          <w:sz w:val="24"/>
          <w:szCs w:val="24"/>
        </w:rPr>
      </w:pPr>
    </w:p>
    <w:p w:rsidR="00E5166C" w:rsidRPr="001D4A37" w:rsidRDefault="00E5166C" w:rsidP="00E5166C">
      <w:pPr>
        <w:widowControl w:val="0"/>
        <w:rPr>
          <w:sz w:val="24"/>
          <w:szCs w:val="24"/>
        </w:rPr>
      </w:pPr>
    </w:p>
    <w:p w:rsidR="00E5166C" w:rsidRDefault="00E5166C" w:rsidP="00E5166C">
      <w:pPr>
        <w:widowControl w:val="0"/>
        <w:rPr>
          <w:sz w:val="24"/>
          <w:szCs w:val="24"/>
        </w:rPr>
      </w:pPr>
    </w:p>
    <w:p w:rsidR="00E5166C" w:rsidRDefault="00E5166C" w:rsidP="00E5166C">
      <w:pPr>
        <w:widowContro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49748" cy="4013722"/>
            <wp:effectExtent l="19050" t="0" r="7802" b="0"/>
            <wp:docPr id="2" name="Рисунок 1" descr="https://zdorovnet.ru/wp-content/uploads/2020/06/0005-0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orovnet.ru/wp-content/uploads/2020/06/0005-00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48" cy="401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6C" w:rsidRDefault="00E5166C" w:rsidP="00E5166C">
      <w:pPr>
        <w:spacing w:after="0"/>
        <w:jc w:val="both"/>
        <w:rPr>
          <w:i/>
          <w:sz w:val="24"/>
          <w:szCs w:val="28"/>
        </w:rPr>
      </w:pPr>
    </w:p>
    <w:p w:rsidR="00E5166C" w:rsidRDefault="00E5166C" w:rsidP="00E5166C">
      <w:pPr>
        <w:spacing w:after="0"/>
        <w:jc w:val="both"/>
        <w:rPr>
          <w:i/>
          <w:sz w:val="24"/>
          <w:szCs w:val="28"/>
        </w:rPr>
      </w:pPr>
    </w:p>
    <w:p w:rsidR="00E5166C" w:rsidRDefault="00E5166C" w:rsidP="00E5166C">
      <w:pPr>
        <w:spacing w:after="0"/>
        <w:jc w:val="both"/>
        <w:rPr>
          <w:i/>
          <w:sz w:val="24"/>
          <w:szCs w:val="28"/>
        </w:rPr>
      </w:pPr>
    </w:p>
    <w:p w:rsidR="00E5166C" w:rsidRDefault="00E5166C" w:rsidP="00E5166C">
      <w:pPr>
        <w:spacing w:after="0"/>
        <w:jc w:val="both"/>
        <w:rPr>
          <w:i/>
          <w:sz w:val="24"/>
          <w:szCs w:val="28"/>
        </w:rPr>
      </w:pPr>
    </w:p>
    <w:p w:rsidR="00E5166C" w:rsidRDefault="00E5166C" w:rsidP="00E5166C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E5166C" w:rsidRDefault="00E5166C" w:rsidP="00E5166C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E5166C" w:rsidRPr="00391D0B" w:rsidRDefault="00E5166C" w:rsidP="00E5166C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E5166C" w:rsidRPr="0067247C" w:rsidRDefault="00E5166C" w:rsidP="00E5166C">
      <w:pPr>
        <w:spacing w:after="0" w:line="240" w:lineRule="auto"/>
        <w:jc w:val="both"/>
        <w:rPr>
          <w:b/>
          <w:szCs w:val="24"/>
        </w:rPr>
      </w:pPr>
      <w:r w:rsidRPr="0067247C">
        <w:rPr>
          <w:b/>
          <w:szCs w:val="24"/>
        </w:rPr>
        <w:t xml:space="preserve">Смоленское областное государственное бюджетное </w:t>
      </w:r>
      <w:proofErr w:type="gramStart"/>
      <w:r w:rsidRPr="0067247C">
        <w:rPr>
          <w:b/>
          <w:szCs w:val="24"/>
        </w:rPr>
        <w:t>учреждение«</w:t>
      </w:r>
      <w:proofErr w:type="gramEnd"/>
      <w:r w:rsidRPr="0067247C">
        <w:rPr>
          <w:b/>
          <w:szCs w:val="24"/>
        </w:rPr>
        <w:t>Гагаринский социально-реабилитационный центр для несовершеннолетних «Яуза»(СОГБУ СРЦН «Яуза»)</w:t>
      </w:r>
    </w:p>
    <w:p w:rsidR="00E5166C" w:rsidRPr="004A6570" w:rsidRDefault="00E5166C" w:rsidP="00E5166C">
      <w:pPr>
        <w:spacing w:after="0" w:line="240" w:lineRule="auto"/>
        <w:jc w:val="both"/>
        <w:rPr>
          <w:b/>
          <w:sz w:val="28"/>
          <w:szCs w:val="28"/>
        </w:rPr>
      </w:pPr>
    </w:p>
    <w:p w:rsidR="00E5166C" w:rsidRPr="0067247C" w:rsidRDefault="00E5166C" w:rsidP="00E5166C">
      <w:pPr>
        <w:spacing w:after="0" w:line="240" w:lineRule="auto"/>
        <w:jc w:val="both"/>
      </w:pPr>
      <w:r w:rsidRPr="0067247C">
        <w:t>215047 Смоленская область, Гагаринский район</w:t>
      </w:r>
    </w:p>
    <w:p w:rsidR="00E5166C" w:rsidRPr="0067247C" w:rsidRDefault="00E5166C" w:rsidP="00E5166C">
      <w:pPr>
        <w:spacing w:after="0" w:line="240" w:lineRule="auto"/>
        <w:jc w:val="both"/>
      </w:pPr>
      <w:r w:rsidRPr="0067247C">
        <w:t xml:space="preserve"> с. Карманово ул. Октябрьская д.8 </w:t>
      </w:r>
    </w:p>
    <w:p w:rsidR="00E5166C" w:rsidRPr="0067247C" w:rsidRDefault="00E5166C" w:rsidP="00E5166C">
      <w:pPr>
        <w:spacing w:after="0" w:line="240" w:lineRule="auto"/>
        <w:jc w:val="both"/>
      </w:pPr>
      <w:r w:rsidRPr="0067247C">
        <w:t>тел. 8-(48135) 7-78-59,  тел./факс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E5166C" w:rsidRPr="004A6570" w:rsidTr="00410416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166C" w:rsidRPr="004A6570" w:rsidRDefault="00E5166C" w:rsidP="0041041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5166C" w:rsidRPr="00B10ABB" w:rsidRDefault="00BB7060" w:rsidP="00E5166C">
      <w:pPr>
        <w:widowControl w:val="0"/>
        <w:jc w:val="center"/>
        <w:rPr>
          <w:color w:val="auto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group id="_x0000_s1026" style="position:absolute;left:0;text-align:left;margin-left:314.65pt;margin-top:532pt;width:212.4pt;height:27.25pt;z-index:251660288;mso-position-horizontal-relative:text;mso-position-vertical-relative:text" coordorigin="1088282,1131604" coordsize="26971,3461">
            <v:rect id="_x0000_s1027" style="position:absolute;left:1088282;top:1131727;width:26972;height:3338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88806;top:1131604;width:25925;height:3461;visibility:visible;mso-wrap-edited:f;mso-wrap-distance-left:2.88pt;mso-wrap-distance-top:2.88pt;mso-wrap-distance-right:2.88pt;mso-wrap-distance-bottom:2.88pt" filled="f" fillcolor="black" stroked="f" strokeweight="0" insetpen="t" o:cliptowrap="t">
              <v:shadow color="#ccc"/>
              <o:lock v:ext="edit" shapetype="t"/>
              <v:textbox style="mso-next-textbox:#_x0000_s1028;mso-column-margin:5.7pt" inset="2.85pt,2.85pt,2.85pt,2.85pt">
                <w:txbxContent>
                  <w:p w:rsidR="00E5166C" w:rsidRDefault="00E5166C" w:rsidP="00E5166C">
                    <w:pPr>
                      <w:pStyle w:val="msoorganizationname2"/>
                      <w:widowControl w:val="0"/>
                      <w:rPr>
                        <w:szCs w:val="19"/>
                      </w:rPr>
                    </w:pPr>
                    <w:r>
                      <w:rPr>
                        <w:sz w:val="17"/>
                      </w:rPr>
                      <w:t>МОУ Центр психолого-медико-cоциального сопровождения "Лабиринт"</w:t>
                    </w:r>
                  </w:p>
                </w:txbxContent>
              </v:textbox>
            </v:shape>
          </v:group>
        </w:pict>
      </w:r>
      <w:r w:rsidR="00E5166C">
        <w:rPr>
          <w:b/>
          <w:bCs/>
          <w:color w:val="auto"/>
          <w:sz w:val="48"/>
          <w:szCs w:val="48"/>
        </w:rPr>
        <w:t xml:space="preserve"> Международный день отказа от курения</w:t>
      </w:r>
    </w:p>
    <w:p w:rsidR="00E5166C" w:rsidRPr="008A0A71" w:rsidRDefault="00E5166C" w:rsidP="00E5166C">
      <w:pPr>
        <w:pStyle w:val="msotitle3"/>
        <w:widowControl w:val="0"/>
        <w:jc w:val="center"/>
        <w:rPr>
          <w:b/>
          <w:bCs/>
          <w:color w:val="auto"/>
          <w:sz w:val="48"/>
          <w:szCs w:val="48"/>
        </w:rPr>
      </w:pPr>
    </w:p>
    <w:p w:rsidR="00E5166C" w:rsidRDefault="00E5166C" w:rsidP="00E5166C">
      <w:pPr>
        <w:widowControl w:val="0"/>
      </w:pPr>
      <w:r w:rsidRPr="00D136A1">
        <w:rPr>
          <w:noProof/>
        </w:rPr>
        <w:drawing>
          <wp:inline distT="0" distB="0" distL="0" distR="0">
            <wp:extent cx="2863215" cy="2242185"/>
            <wp:effectExtent l="19050" t="0" r="0" b="0"/>
            <wp:docPr id="3" name="Рисунок 1" descr="Всемирный День без табака 17 но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без табака 17 ноябр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6C" w:rsidRDefault="00E5166C" w:rsidP="00E5166C">
      <w:pPr>
        <w:widowControl w:val="0"/>
        <w:jc w:val="center"/>
        <w:rPr>
          <w:b/>
          <w:bCs/>
          <w:i/>
          <w:iCs/>
          <w:sz w:val="32"/>
          <w:szCs w:val="32"/>
        </w:rPr>
      </w:pPr>
    </w:p>
    <w:p w:rsidR="00E5166C" w:rsidRPr="008B304E" w:rsidRDefault="00E5166C" w:rsidP="00E5166C">
      <w:pPr>
        <w:widowControl w:val="0"/>
        <w:jc w:val="center"/>
        <w:rPr>
          <w:b/>
          <w:bCs/>
          <w:i/>
          <w:iCs/>
          <w:sz w:val="28"/>
          <w:szCs w:val="28"/>
        </w:rPr>
      </w:pPr>
      <w:r w:rsidRPr="008B304E">
        <w:rPr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7811770</wp:posOffset>
            </wp:positionH>
            <wp:positionV relativeFrom="paragraph">
              <wp:posOffset>2519680</wp:posOffset>
            </wp:positionV>
            <wp:extent cx="2520315" cy="1671955"/>
            <wp:effectExtent l="19050" t="0" r="0" b="0"/>
            <wp:wrapNone/>
            <wp:docPr id="5" name="Рисунок 5" descr="597009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97009-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67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304E">
        <w:rPr>
          <w:b/>
          <w:bCs/>
          <w:i/>
          <w:iCs/>
          <w:sz w:val="28"/>
          <w:szCs w:val="28"/>
        </w:rPr>
        <w:t>Памятка для родителей</w:t>
      </w:r>
      <w:r>
        <w:rPr>
          <w:b/>
          <w:bCs/>
          <w:i/>
          <w:iCs/>
          <w:sz w:val="28"/>
          <w:szCs w:val="28"/>
        </w:rPr>
        <w:t xml:space="preserve"> и детей</w:t>
      </w:r>
    </w:p>
    <w:p w:rsidR="00E5166C" w:rsidRDefault="00E5166C" w:rsidP="00E5166C">
      <w:pPr>
        <w:spacing w:after="0" w:line="240" w:lineRule="auto"/>
        <w:jc w:val="center"/>
        <w:rPr>
          <w:i/>
          <w:sz w:val="24"/>
          <w:szCs w:val="24"/>
        </w:rPr>
      </w:pPr>
    </w:p>
    <w:p w:rsidR="00E5166C" w:rsidRDefault="00E5166C" w:rsidP="00E5166C">
      <w:pPr>
        <w:spacing w:after="0" w:line="240" w:lineRule="auto"/>
        <w:jc w:val="center"/>
        <w:rPr>
          <w:i/>
          <w:sz w:val="24"/>
          <w:szCs w:val="24"/>
        </w:rPr>
      </w:pPr>
    </w:p>
    <w:p w:rsidR="00E5166C" w:rsidRPr="00361F5D" w:rsidRDefault="00E5166C" w:rsidP="00E5166C">
      <w:pPr>
        <w:spacing w:after="0" w:line="240" w:lineRule="auto"/>
        <w:jc w:val="center"/>
        <w:rPr>
          <w:i/>
          <w:sz w:val="24"/>
          <w:szCs w:val="24"/>
        </w:rPr>
      </w:pPr>
      <w:r w:rsidRPr="00361F5D">
        <w:rPr>
          <w:i/>
          <w:sz w:val="24"/>
          <w:szCs w:val="24"/>
        </w:rPr>
        <w:t>с. Карманово</w:t>
      </w:r>
    </w:p>
    <w:p w:rsidR="00E5166C" w:rsidRPr="00221619" w:rsidRDefault="00E5166C" w:rsidP="00E5166C">
      <w:pPr>
        <w:spacing w:after="0" w:line="240" w:lineRule="auto"/>
        <w:rPr>
          <w:i/>
          <w:sz w:val="24"/>
          <w:szCs w:val="24"/>
        </w:rPr>
      </w:pPr>
      <w:r w:rsidRPr="00D136A1">
        <w:rPr>
          <w:b/>
          <w:bCs/>
          <w:i/>
          <w:color w:val="242424"/>
          <w:sz w:val="24"/>
          <w:szCs w:val="24"/>
          <w:shd w:val="clear" w:color="auto" w:fill="F8F8F8"/>
        </w:rPr>
        <w:lastRenderedPageBreak/>
        <w:t>Курение</w:t>
      </w:r>
      <w:r w:rsidRPr="00D136A1">
        <w:rPr>
          <w:i/>
          <w:color w:val="242424"/>
          <w:sz w:val="24"/>
          <w:szCs w:val="24"/>
          <w:shd w:val="clear" w:color="auto" w:fill="F8F8F8"/>
        </w:rPr>
        <w:t> - одна из самых значительных угроз здоровью человека.</w:t>
      </w:r>
    </w:p>
    <w:p w:rsidR="00E5166C" w:rsidRPr="00D136A1" w:rsidRDefault="00E5166C" w:rsidP="00E5166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</w:p>
    <w:p w:rsidR="00E5166C" w:rsidRDefault="00E5166C" w:rsidP="00E5166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2E2D0E">
        <w:rPr>
          <w:color w:val="111111"/>
        </w:rPr>
        <w:t>Курение давно считается пагубной привычкой, о вреде которой всем известно, но не каждый может от нее избавиться. В чем же проблема: нет желания отказывать себе в маленьком удовольствии или в недостатке силы воли?</w:t>
      </w:r>
      <w:r w:rsidRPr="00D136A1">
        <w:rPr>
          <w:i/>
          <w:iCs/>
          <w:color w:val="000000"/>
        </w:rPr>
        <w:t xml:space="preserve"> </w:t>
      </w:r>
    </w:p>
    <w:p w:rsidR="00E5166C" w:rsidRPr="00D136A1" w:rsidRDefault="00E5166C" w:rsidP="00E5166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E5166C" w:rsidRPr="00D136A1" w:rsidRDefault="00E5166C" w:rsidP="00E5166C">
      <w:pPr>
        <w:spacing w:after="0" w:line="240" w:lineRule="auto"/>
        <w:rPr>
          <w:color w:val="242424"/>
          <w:sz w:val="24"/>
          <w:szCs w:val="24"/>
          <w:shd w:val="clear" w:color="auto" w:fill="F8F8F8"/>
        </w:rPr>
      </w:pPr>
      <w:r w:rsidRPr="00D136A1">
        <w:rPr>
          <w:color w:val="242424"/>
          <w:sz w:val="24"/>
          <w:szCs w:val="24"/>
          <w:shd w:val="clear" w:color="auto" w:fill="F8F8F8"/>
        </w:rPr>
        <w:t>Ежегодно в третий четверг ноября в мире отмечается Международный день отказа от курения.</w:t>
      </w:r>
      <w:r>
        <w:rPr>
          <w:color w:val="242424"/>
          <w:sz w:val="24"/>
          <w:szCs w:val="24"/>
          <w:shd w:val="clear" w:color="auto" w:fill="F8F8F8"/>
        </w:rPr>
        <w:t xml:space="preserve">  </w:t>
      </w:r>
      <w:r w:rsidRPr="00D136A1">
        <w:rPr>
          <w:color w:val="242424"/>
          <w:sz w:val="24"/>
          <w:szCs w:val="24"/>
          <w:shd w:val="clear" w:color="auto" w:fill="F8F8F8"/>
        </w:rPr>
        <w:t>Врачи предлагают курильщикам хотя бы на этот день отказаться от вредной привычки.</w:t>
      </w:r>
    </w:p>
    <w:p w:rsidR="00E5166C" w:rsidRDefault="00E5166C" w:rsidP="00E5166C">
      <w:pPr>
        <w:spacing w:after="0" w:line="240" w:lineRule="auto"/>
        <w:rPr>
          <w:color w:val="242424"/>
          <w:sz w:val="24"/>
          <w:szCs w:val="24"/>
          <w:shd w:val="clear" w:color="auto" w:fill="F8F8F8"/>
        </w:rPr>
      </w:pPr>
      <w:r w:rsidRPr="00D136A1">
        <w:rPr>
          <w:color w:val="242424"/>
          <w:sz w:val="24"/>
          <w:szCs w:val="24"/>
          <w:shd w:val="clear" w:color="auto" w:fill="F8F8F8"/>
        </w:rPr>
        <w:t>Такой акцент на проблеме табокурения не случаен, ведь зависимость от табака признана одной из самых распространенной за всю историю человечества и стоит наравне в одном ряду с алкоголизмом и наркоманией. Привыкание организма к никотину происходит примерно со 2-3-го приема. И с каждой новой дозой сила зависимости возрастает</w:t>
      </w:r>
    </w:p>
    <w:p w:rsidR="00E5166C" w:rsidRDefault="00E5166C" w:rsidP="00E5166C">
      <w:pPr>
        <w:spacing w:after="0" w:line="240" w:lineRule="auto"/>
        <w:rPr>
          <w:color w:val="242424"/>
          <w:sz w:val="24"/>
          <w:szCs w:val="24"/>
          <w:shd w:val="clear" w:color="auto" w:fill="F8F8F8"/>
        </w:rPr>
      </w:pPr>
    </w:p>
    <w:p w:rsidR="00E5166C" w:rsidRDefault="00E5166C" w:rsidP="00E5166C">
      <w:pPr>
        <w:spacing w:after="0" w:line="240" w:lineRule="auto"/>
        <w:rPr>
          <w:color w:val="242424"/>
          <w:sz w:val="24"/>
          <w:szCs w:val="24"/>
          <w:shd w:val="clear" w:color="auto" w:fill="F8F8F8"/>
        </w:rPr>
      </w:pPr>
      <w:r>
        <w:rPr>
          <w:noProof/>
          <w:color w:val="242424"/>
          <w:sz w:val="24"/>
          <w:szCs w:val="24"/>
          <w:shd w:val="clear" w:color="auto" w:fill="F8F8F8"/>
        </w:rPr>
        <w:drawing>
          <wp:inline distT="0" distB="0" distL="0" distR="0">
            <wp:extent cx="3023870" cy="1481351"/>
            <wp:effectExtent l="19050" t="0" r="5080" b="0"/>
            <wp:docPr id="9" name="Рисунок 9" descr="C:\Users\Пользователь\AppData\Roaming\Microsoft\Windows\Network Shortcuts\s1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AppData\Roaming\Microsoft\Windows\Network Shortcuts\s1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48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6C" w:rsidRDefault="00E5166C" w:rsidP="00E5166C">
      <w:pPr>
        <w:spacing w:after="0" w:line="240" w:lineRule="auto"/>
        <w:rPr>
          <w:color w:val="242424"/>
          <w:sz w:val="24"/>
          <w:szCs w:val="24"/>
          <w:shd w:val="clear" w:color="auto" w:fill="F8F8F8"/>
        </w:rPr>
      </w:pPr>
    </w:p>
    <w:p w:rsidR="00E5166C" w:rsidRDefault="00E5166C" w:rsidP="00E5166C">
      <w:pPr>
        <w:spacing w:after="0" w:line="240" w:lineRule="auto"/>
        <w:rPr>
          <w:color w:val="242424"/>
          <w:sz w:val="24"/>
          <w:szCs w:val="24"/>
          <w:shd w:val="clear" w:color="auto" w:fill="F8F8F8"/>
        </w:rPr>
      </w:pPr>
    </w:p>
    <w:p w:rsidR="00E5166C" w:rsidRDefault="00E5166C" w:rsidP="00E5166C">
      <w:pPr>
        <w:spacing w:after="0" w:line="240" w:lineRule="auto"/>
        <w:rPr>
          <w:color w:val="242424"/>
          <w:sz w:val="24"/>
          <w:szCs w:val="24"/>
          <w:shd w:val="clear" w:color="auto" w:fill="F8F8F8"/>
        </w:rPr>
      </w:pPr>
    </w:p>
    <w:p w:rsidR="00E5166C" w:rsidRDefault="00E5166C" w:rsidP="00E5166C">
      <w:pPr>
        <w:spacing w:after="0" w:line="240" w:lineRule="auto"/>
        <w:rPr>
          <w:color w:val="242424"/>
          <w:sz w:val="24"/>
          <w:szCs w:val="24"/>
          <w:shd w:val="clear" w:color="auto" w:fill="F8F8F8"/>
        </w:rPr>
      </w:pPr>
    </w:p>
    <w:p w:rsidR="00E5166C" w:rsidRDefault="00E5166C" w:rsidP="00E5166C">
      <w:pPr>
        <w:spacing w:after="0" w:line="240" w:lineRule="auto"/>
        <w:rPr>
          <w:color w:val="242424"/>
          <w:sz w:val="24"/>
          <w:szCs w:val="24"/>
          <w:shd w:val="clear" w:color="auto" w:fill="F8F8F8"/>
        </w:rPr>
      </w:pPr>
    </w:p>
    <w:p w:rsidR="00E5166C" w:rsidRDefault="00E5166C" w:rsidP="00E5166C">
      <w:pPr>
        <w:spacing w:after="0" w:line="240" w:lineRule="auto"/>
        <w:rPr>
          <w:color w:val="242424"/>
          <w:sz w:val="24"/>
          <w:szCs w:val="24"/>
          <w:shd w:val="clear" w:color="auto" w:fill="F8F8F8"/>
        </w:rPr>
      </w:pPr>
    </w:p>
    <w:p w:rsidR="00E5166C" w:rsidRPr="00745D6B" w:rsidRDefault="00E5166C" w:rsidP="00E5166C">
      <w:pPr>
        <w:spacing w:after="0" w:line="240" w:lineRule="auto"/>
        <w:rPr>
          <w:b/>
          <w:bCs/>
          <w:i/>
          <w:color w:val="242424"/>
          <w:sz w:val="28"/>
          <w:szCs w:val="28"/>
        </w:rPr>
      </w:pPr>
      <w:r w:rsidRPr="00432A2B">
        <w:rPr>
          <w:b/>
          <w:bCs/>
          <w:i/>
          <w:color w:val="242424"/>
          <w:sz w:val="28"/>
          <w:szCs w:val="28"/>
        </w:rPr>
        <w:t>О воздействии курения на организм</w:t>
      </w:r>
    </w:p>
    <w:p w:rsidR="00E5166C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</w:p>
    <w:p w:rsidR="00E5166C" w:rsidRPr="00DB10DC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DB10DC">
        <w:rPr>
          <w:color w:val="242424"/>
          <w:sz w:val="24"/>
          <w:szCs w:val="24"/>
        </w:rPr>
        <w:t>Длительное курение приводит к</w:t>
      </w:r>
    </w:p>
    <w:p w:rsidR="00E5166C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color w:val="242424"/>
          <w:sz w:val="24"/>
          <w:szCs w:val="24"/>
        </w:rPr>
        <w:t>заболеваниям различных органов и систем.</w:t>
      </w:r>
    </w:p>
    <w:p w:rsidR="00E5166C" w:rsidRPr="00DB10DC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b/>
          <w:bCs/>
          <w:color w:val="242424"/>
          <w:sz w:val="24"/>
          <w:szCs w:val="24"/>
        </w:rPr>
        <w:t>Курение увеличивает риск смерти от рака</w:t>
      </w:r>
      <w:r w:rsidRPr="00432A2B">
        <w:rPr>
          <w:color w:val="242424"/>
          <w:sz w:val="24"/>
          <w:szCs w:val="24"/>
        </w:rPr>
        <w:t> и других заболеваний у онкологических больных и здоровых людей.</w:t>
      </w:r>
    </w:p>
    <w:p w:rsidR="00E5166C" w:rsidRPr="00DB10DC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b/>
          <w:color w:val="242424"/>
          <w:sz w:val="24"/>
          <w:szCs w:val="24"/>
        </w:rPr>
        <w:t>Курение наносит вред сердцу и кровообращению</w:t>
      </w:r>
      <w:r w:rsidRPr="00432A2B">
        <w:rPr>
          <w:color w:val="242424"/>
          <w:sz w:val="24"/>
          <w:szCs w:val="24"/>
        </w:rPr>
        <w:t xml:space="preserve">, увеличивает риск развития ишемической болезни сердца, инсульта, заболевания </w:t>
      </w:r>
      <w:r w:rsidRPr="00DB10DC">
        <w:rPr>
          <w:color w:val="242424"/>
          <w:sz w:val="24"/>
          <w:szCs w:val="24"/>
        </w:rPr>
        <w:t xml:space="preserve">периферических сосудов </w:t>
      </w:r>
      <w:r w:rsidRPr="00432A2B">
        <w:rPr>
          <w:color w:val="242424"/>
          <w:sz w:val="24"/>
          <w:szCs w:val="24"/>
        </w:rPr>
        <w:t xml:space="preserve"> и цереброваскулярных заболеваний (поврежденные артерии</w:t>
      </w:r>
      <w:r w:rsidRPr="00DB10DC">
        <w:rPr>
          <w:color w:val="242424"/>
          <w:sz w:val="24"/>
          <w:szCs w:val="24"/>
        </w:rPr>
        <w:t>)</w:t>
      </w:r>
      <w:r w:rsidRPr="00432A2B">
        <w:rPr>
          <w:color w:val="242424"/>
          <w:sz w:val="24"/>
          <w:szCs w:val="24"/>
        </w:rPr>
        <w:t xml:space="preserve">, Окись углерода из дыма и никотина увеличивают нагрузку на сердце, заставляя его работать быстрее. </w:t>
      </w: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b/>
          <w:bCs/>
          <w:color w:val="242424"/>
          <w:sz w:val="24"/>
          <w:szCs w:val="24"/>
        </w:rPr>
        <w:t>Курение вызывает преждевременное старение кожи</w:t>
      </w:r>
      <w:r w:rsidRPr="00432A2B">
        <w:rPr>
          <w:color w:val="242424"/>
          <w:sz w:val="24"/>
          <w:szCs w:val="24"/>
        </w:rPr>
        <w:t> на 10-20 лет.</w:t>
      </w: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color w:val="242424"/>
          <w:sz w:val="24"/>
          <w:szCs w:val="24"/>
        </w:rPr>
        <w:t>Отказ от курения предотвращает дальнейшее ухудшение состояние кожи, вызванное курением.</w:t>
      </w: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b/>
          <w:color w:val="242424"/>
          <w:sz w:val="24"/>
          <w:szCs w:val="24"/>
        </w:rPr>
        <w:t>Курение повышает риск развития инсульта</w:t>
      </w:r>
      <w:r w:rsidRPr="00432A2B">
        <w:rPr>
          <w:color w:val="242424"/>
          <w:sz w:val="24"/>
          <w:szCs w:val="24"/>
        </w:rPr>
        <w:t xml:space="preserve"> на 50%, что может привести к повреждению мозга и смерти.</w:t>
      </w:r>
    </w:p>
    <w:p w:rsidR="00E5166C" w:rsidRPr="00DB10DC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b/>
          <w:color w:val="242424"/>
          <w:sz w:val="24"/>
          <w:szCs w:val="24"/>
        </w:rPr>
        <w:t>Кашель, простуда, хрипы и астма</w:t>
      </w:r>
      <w:r w:rsidRPr="00432A2B">
        <w:rPr>
          <w:color w:val="242424"/>
          <w:sz w:val="24"/>
          <w:szCs w:val="24"/>
        </w:rPr>
        <w:t xml:space="preserve"> - только начало. Курение может привести к смертельным заболеваниям, таким как пн</w:t>
      </w:r>
      <w:r w:rsidRPr="00DB10DC">
        <w:rPr>
          <w:color w:val="242424"/>
          <w:sz w:val="24"/>
          <w:szCs w:val="24"/>
        </w:rPr>
        <w:t>евмония, эмфизема и рак легких.</w:t>
      </w:r>
    </w:p>
    <w:p w:rsidR="00E5166C" w:rsidRPr="00DB10DC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b/>
          <w:color w:val="242424"/>
          <w:sz w:val="24"/>
          <w:szCs w:val="24"/>
        </w:rPr>
        <w:t>Курение во время беременности имеет целый ряд рисков</w:t>
      </w:r>
      <w:r w:rsidRPr="00432A2B">
        <w:rPr>
          <w:color w:val="242424"/>
          <w:sz w:val="24"/>
          <w:szCs w:val="24"/>
        </w:rPr>
        <w:t>:</w:t>
      </w: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color w:val="242424"/>
          <w:sz w:val="24"/>
          <w:szCs w:val="24"/>
        </w:rPr>
        <w:t>· преждевременные роды</w:t>
      </w: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color w:val="242424"/>
          <w:sz w:val="24"/>
          <w:szCs w:val="24"/>
        </w:rPr>
        <w:t>· выкидыш</w:t>
      </w: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color w:val="242424"/>
          <w:sz w:val="24"/>
          <w:szCs w:val="24"/>
        </w:rPr>
        <w:t>· мертворождение</w:t>
      </w: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color w:val="242424"/>
          <w:sz w:val="24"/>
          <w:szCs w:val="24"/>
        </w:rPr>
        <w:t>· низкий вес при рождении</w:t>
      </w: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color w:val="242424"/>
          <w:sz w:val="24"/>
          <w:szCs w:val="24"/>
        </w:rPr>
        <w:t>· синдром внезапной детской смерти</w:t>
      </w: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color w:val="242424"/>
          <w:sz w:val="24"/>
          <w:szCs w:val="24"/>
        </w:rPr>
        <w:t>· детские болезни.</w:t>
      </w:r>
    </w:p>
    <w:p w:rsidR="00E5166C" w:rsidRDefault="00E5166C" w:rsidP="00E5166C">
      <w:pPr>
        <w:shd w:val="clear" w:color="auto" w:fill="FFFFFF"/>
        <w:spacing w:before="480" w:after="230" w:line="240" w:lineRule="auto"/>
        <w:outlineLvl w:val="2"/>
        <w:rPr>
          <w:b/>
          <w:bCs/>
          <w:i/>
          <w:iCs/>
          <w:color w:val="auto"/>
          <w:sz w:val="24"/>
          <w:szCs w:val="24"/>
        </w:rPr>
      </w:pPr>
    </w:p>
    <w:p w:rsidR="00E5166C" w:rsidRDefault="00E5166C" w:rsidP="00E5166C">
      <w:pPr>
        <w:shd w:val="clear" w:color="auto" w:fill="FFFFFF"/>
        <w:spacing w:after="0" w:line="240" w:lineRule="auto"/>
        <w:outlineLvl w:val="2"/>
        <w:rPr>
          <w:b/>
          <w:bCs/>
          <w:i/>
          <w:iCs/>
          <w:color w:val="auto"/>
          <w:sz w:val="24"/>
          <w:szCs w:val="24"/>
        </w:rPr>
      </w:pPr>
      <w:r w:rsidRPr="00745D6B">
        <w:rPr>
          <w:b/>
          <w:bCs/>
          <w:i/>
          <w:iCs/>
          <w:color w:val="auto"/>
          <w:sz w:val="24"/>
          <w:szCs w:val="24"/>
        </w:rPr>
        <w:t>Первый день без курени</w:t>
      </w:r>
      <w:r>
        <w:rPr>
          <w:b/>
          <w:bCs/>
          <w:i/>
          <w:iCs/>
          <w:color w:val="auto"/>
          <w:sz w:val="24"/>
          <w:szCs w:val="24"/>
        </w:rPr>
        <w:t>я</w:t>
      </w:r>
    </w:p>
    <w:p w:rsidR="00E5166C" w:rsidRPr="002E2D0E" w:rsidRDefault="00E5166C" w:rsidP="00E5166C">
      <w:pPr>
        <w:shd w:val="clear" w:color="auto" w:fill="FFFFFF"/>
        <w:spacing w:after="0" w:line="240" w:lineRule="auto"/>
        <w:outlineLvl w:val="2"/>
        <w:rPr>
          <w:b/>
          <w:bCs/>
          <w:color w:val="auto"/>
          <w:sz w:val="24"/>
          <w:szCs w:val="24"/>
        </w:rPr>
      </w:pPr>
    </w:p>
    <w:p w:rsidR="00E5166C" w:rsidRDefault="00E5166C" w:rsidP="00E5166C">
      <w:pPr>
        <w:shd w:val="clear" w:color="auto" w:fill="FFFFFF"/>
        <w:spacing w:after="0" w:line="240" w:lineRule="auto"/>
        <w:rPr>
          <w:color w:val="111111"/>
          <w:sz w:val="24"/>
          <w:szCs w:val="24"/>
        </w:rPr>
      </w:pPr>
      <w:r w:rsidRPr="002E2D0E">
        <w:rPr>
          <w:color w:val="111111"/>
          <w:sz w:val="24"/>
          <w:szCs w:val="24"/>
        </w:rPr>
        <w:t>Известно, что первый день без сигарет — самый трудный. В этот день организм, не получающий привычной дозы никотина, начинает бунтовать, и проявляется никотиновая абстиненция.</w:t>
      </w:r>
    </w:p>
    <w:p w:rsidR="00E5166C" w:rsidRDefault="00E5166C" w:rsidP="00E5166C">
      <w:pPr>
        <w:shd w:val="clear" w:color="auto" w:fill="FFFFFF"/>
        <w:spacing w:after="0" w:line="240" w:lineRule="auto"/>
        <w:rPr>
          <w:color w:val="111111"/>
          <w:sz w:val="24"/>
          <w:szCs w:val="24"/>
        </w:rPr>
      </w:pPr>
    </w:p>
    <w:p w:rsidR="00E5166C" w:rsidRPr="00745D6B" w:rsidRDefault="00E5166C" w:rsidP="00E5166C">
      <w:pPr>
        <w:shd w:val="clear" w:color="auto" w:fill="FFFFFF"/>
        <w:spacing w:after="0" w:line="240" w:lineRule="auto"/>
        <w:rPr>
          <w:color w:val="111111"/>
          <w:sz w:val="24"/>
          <w:szCs w:val="24"/>
        </w:rPr>
      </w:pPr>
      <w:r w:rsidRPr="002E2D0E">
        <w:rPr>
          <w:color w:val="111111"/>
          <w:sz w:val="24"/>
          <w:szCs w:val="24"/>
        </w:rPr>
        <w:t xml:space="preserve"> Курильщик испытывает чувство раздражения, тревоги, повышается аппетит, а желание выкурить сигарету не оставляет ни на минуту.</w:t>
      </w:r>
    </w:p>
    <w:p w:rsidR="00E5166C" w:rsidRDefault="00E5166C" w:rsidP="00E5166C">
      <w:pPr>
        <w:shd w:val="clear" w:color="auto" w:fill="FFFFFF"/>
        <w:spacing w:after="0" w:line="240" w:lineRule="auto"/>
        <w:rPr>
          <w:color w:val="111111"/>
          <w:sz w:val="24"/>
          <w:szCs w:val="24"/>
        </w:rPr>
      </w:pPr>
      <w:r w:rsidRPr="002E2D0E">
        <w:rPr>
          <w:color w:val="111111"/>
          <w:sz w:val="24"/>
          <w:szCs w:val="24"/>
        </w:rPr>
        <w:t>Несмотря на то, что отказ от сигарет приносит колоссальную пользу, о которой можно написать целую книгу, первый день без сигарет для курильщика – это настоящая ломка.</w:t>
      </w:r>
    </w:p>
    <w:p w:rsidR="00E5166C" w:rsidRPr="002E2D0E" w:rsidRDefault="00E5166C" w:rsidP="00E5166C">
      <w:pPr>
        <w:shd w:val="clear" w:color="auto" w:fill="FFFFFF"/>
        <w:spacing w:after="0" w:line="240" w:lineRule="auto"/>
        <w:rPr>
          <w:color w:val="111111"/>
          <w:sz w:val="24"/>
          <w:szCs w:val="24"/>
        </w:rPr>
      </w:pPr>
    </w:p>
    <w:p w:rsidR="00E5166C" w:rsidRDefault="00E5166C" w:rsidP="00E5166C">
      <w:pPr>
        <w:shd w:val="clear" w:color="auto" w:fill="FFFFFF"/>
        <w:spacing w:after="0" w:line="240" w:lineRule="auto"/>
        <w:rPr>
          <w:color w:val="111111"/>
          <w:sz w:val="24"/>
          <w:szCs w:val="24"/>
        </w:rPr>
      </w:pPr>
      <w:r w:rsidRPr="002E2D0E">
        <w:rPr>
          <w:color w:val="111111"/>
          <w:sz w:val="24"/>
          <w:szCs w:val="24"/>
        </w:rPr>
        <w:t>Тяга может продолжаться несколько недель или месяцев, в зависимости от особенностей организма.</w:t>
      </w:r>
    </w:p>
    <w:p w:rsidR="00E5166C" w:rsidRPr="00745D6B" w:rsidRDefault="00E5166C" w:rsidP="00E5166C">
      <w:pPr>
        <w:shd w:val="clear" w:color="auto" w:fill="FFFFFF"/>
        <w:spacing w:after="0" w:line="240" w:lineRule="auto"/>
        <w:rPr>
          <w:color w:val="111111"/>
          <w:sz w:val="24"/>
          <w:szCs w:val="24"/>
        </w:rPr>
      </w:pPr>
    </w:p>
    <w:p w:rsidR="00E5166C" w:rsidRDefault="00E5166C" w:rsidP="00E5166C">
      <w:pPr>
        <w:shd w:val="clear" w:color="auto" w:fill="F8F8F8"/>
        <w:spacing w:after="0" w:line="240" w:lineRule="auto"/>
        <w:rPr>
          <w:b/>
          <w:bCs/>
          <w:color w:val="242424"/>
          <w:sz w:val="24"/>
          <w:szCs w:val="24"/>
        </w:rPr>
      </w:pPr>
      <w:r w:rsidRPr="00432A2B">
        <w:rPr>
          <w:b/>
          <w:bCs/>
          <w:color w:val="242424"/>
          <w:sz w:val="24"/>
          <w:szCs w:val="24"/>
        </w:rPr>
        <w:t>Профилактика последствий, вызванных курением</w:t>
      </w: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color w:val="242424"/>
          <w:sz w:val="24"/>
          <w:szCs w:val="24"/>
        </w:rPr>
        <w:t>Профилактика табакокурения среди населения заключается в следующем:</w:t>
      </w:r>
    </w:p>
    <w:p w:rsidR="00E5166C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color w:val="242424"/>
          <w:sz w:val="24"/>
          <w:szCs w:val="24"/>
        </w:rPr>
        <w:t>· в повышении цен на сигареты</w:t>
      </w: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</w:p>
    <w:p w:rsidR="00E5166C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  <w:r w:rsidRPr="00432A2B">
        <w:rPr>
          <w:color w:val="242424"/>
          <w:sz w:val="24"/>
          <w:szCs w:val="24"/>
        </w:rPr>
        <w:t>· в соблюдении возрастных ограничений продажи сигарет</w:t>
      </w:r>
    </w:p>
    <w:p w:rsidR="00E5166C" w:rsidRPr="00432A2B" w:rsidRDefault="00E5166C" w:rsidP="00E5166C">
      <w:pPr>
        <w:shd w:val="clear" w:color="auto" w:fill="F8F8F8"/>
        <w:spacing w:after="0" w:line="240" w:lineRule="auto"/>
        <w:rPr>
          <w:color w:val="242424"/>
          <w:sz w:val="24"/>
          <w:szCs w:val="24"/>
        </w:rPr>
      </w:pPr>
    </w:p>
    <w:p w:rsidR="00E5166C" w:rsidRPr="002E2D0E" w:rsidRDefault="00E5166C" w:rsidP="00BB7060">
      <w:pPr>
        <w:shd w:val="clear" w:color="auto" w:fill="F8F8F8"/>
        <w:spacing w:after="0" w:line="240" w:lineRule="auto"/>
        <w:rPr>
          <w:color w:val="111111"/>
          <w:sz w:val="24"/>
          <w:szCs w:val="24"/>
        </w:rPr>
      </w:pPr>
      <w:r w:rsidRPr="00432A2B">
        <w:rPr>
          <w:color w:val="242424"/>
          <w:sz w:val="24"/>
          <w:szCs w:val="24"/>
        </w:rPr>
        <w:t>· в популяризации информации о вреде курения среди подростков,</w:t>
      </w:r>
      <w:r>
        <w:rPr>
          <w:color w:val="242424"/>
          <w:sz w:val="24"/>
          <w:szCs w:val="24"/>
        </w:rPr>
        <w:t xml:space="preserve"> которую они получают </w:t>
      </w:r>
      <w:r w:rsidRPr="00432A2B">
        <w:rPr>
          <w:color w:val="242424"/>
          <w:sz w:val="24"/>
          <w:szCs w:val="24"/>
        </w:rPr>
        <w:t xml:space="preserve"> по телевидению, со стендов объявлений, во время публичных мероприятий, из сообщений в газетах, </w:t>
      </w:r>
      <w:r>
        <w:rPr>
          <w:color w:val="242424"/>
          <w:sz w:val="24"/>
          <w:szCs w:val="24"/>
        </w:rPr>
        <w:t>журналах, в интернете, по радио,</w:t>
      </w:r>
      <w:r w:rsidRPr="00432A2B">
        <w:rPr>
          <w:color w:val="242424"/>
          <w:sz w:val="24"/>
          <w:szCs w:val="24"/>
        </w:rPr>
        <w:t xml:space="preserve"> в кинотеатрах.</w:t>
      </w:r>
      <w:bookmarkStart w:id="0" w:name="_GoBack"/>
      <w:bookmarkEnd w:id="0"/>
    </w:p>
    <w:p w:rsidR="002361B5" w:rsidRDefault="002361B5"/>
    <w:sectPr w:rsidR="002361B5" w:rsidSect="00B10ABB">
      <w:pgSz w:w="16838" w:h="11906" w:orient="landscape"/>
      <w:pgMar w:top="284" w:right="567" w:bottom="567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83F0D"/>
    <w:multiLevelType w:val="multilevel"/>
    <w:tmpl w:val="4E1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66C"/>
    <w:rsid w:val="002361B5"/>
    <w:rsid w:val="00552212"/>
    <w:rsid w:val="00BB7060"/>
    <w:rsid w:val="00CE063D"/>
    <w:rsid w:val="00E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37CB0DA-94DD-4A10-A2C4-6087343D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C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E5166C"/>
    <w:pPr>
      <w:spacing w:after="0" w:line="271" w:lineRule="auto"/>
    </w:pPr>
    <w:rPr>
      <w:rFonts w:ascii="Times New Roman" w:eastAsia="Times New Roman" w:hAnsi="Times New Roman" w:cs="Times New Roman"/>
      <w:b/>
      <w:bCs/>
      <w:color w:val="FFFFFF"/>
      <w:kern w:val="28"/>
      <w:sz w:val="19"/>
      <w:szCs w:val="17"/>
      <w:lang w:eastAsia="ru-RU"/>
    </w:rPr>
  </w:style>
  <w:style w:type="paragraph" w:customStyle="1" w:styleId="msotitle3">
    <w:name w:val="msotitle3"/>
    <w:rsid w:val="00E5166C"/>
    <w:pPr>
      <w:spacing w:after="0" w:line="271" w:lineRule="auto"/>
    </w:pPr>
    <w:rPr>
      <w:rFonts w:ascii="Times New Roman" w:eastAsia="Times New Roman" w:hAnsi="Times New Roman" w:cs="Times New Roman"/>
      <w:color w:val="FFFFFF"/>
      <w:kern w:val="28"/>
      <w:sz w:val="34"/>
      <w:szCs w:val="34"/>
      <w:lang w:eastAsia="ru-RU"/>
    </w:rPr>
  </w:style>
  <w:style w:type="paragraph" w:styleId="a3">
    <w:name w:val="Normal (Web)"/>
    <w:basedOn w:val="a"/>
    <w:uiPriority w:val="99"/>
    <w:unhideWhenUsed/>
    <w:rsid w:val="00E5166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66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2021-01-26T02:28:00Z</cp:lastPrinted>
  <dcterms:created xsi:type="dcterms:W3CDTF">2021-01-20T22:21:00Z</dcterms:created>
  <dcterms:modified xsi:type="dcterms:W3CDTF">2021-02-03T06:23:00Z</dcterms:modified>
</cp:coreProperties>
</file>